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E5" w:rsidRDefault="009753E5" w:rsidP="009753E5">
      <w:pPr>
        <w:rPr>
          <w:rFonts w:ascii="Open Sans" w:hAnsi="Open Sans"/>
          <w:b/>
          <w:color w:val="333333"/>
          <w:sz w:val="36"/>
          <w:szCs w:val="36"/>
        </w:rPr>
      </w:pPr>
    </w:p>
    <w:p w:rsidR="009753E5" w:rsidRPr="004F3D4A" w:rsidRDefault="00980228" w:rsidP="009753E5">
      <w:pPr>
        <w:rPr>
          <w:rFonts w:ascii="Times New Roman" w:eastAsia="Times New Roman" w:hAnsi="Times New Roman" w:cs="Times New Roman"/>
          <w:sz w:val="48"/>
          <w:szCs w:val="48"/>
          <w:lang w:eastAsia="da-DK"/>
        </w:rPr>
      </w:pPr>
      <w:r w:rsidRPr="004F3D4A">
        <w:rPr>
          <w:rFonts w:ascii="Open Sans" w:hAnsi="Open Sans"/>
          <w:b/>
          <w:color w:val="333333"/>
          <w:sz w:val="48"/>
          <w:szCs w:val="48"/>
        </w:rPr>
        <w:t xml:space="preserve">Juletennis </w:t>
      </w:r>
      <w:r w:rsidR="006B6269">
        <w:rPr>
          <w:rFonts w:ascii="Open Sans" w:hAnsi="Open Sans"/>
          <w:b/>
          <w:color w:val="333333"/>
          <w:sz w:val="48"/>
          <w:szCs w:val="48"/>
        </w:rPr>
        <w:t>30</w:t>
      </w:r>
      <w:r w:rsidRPr="004F3D4A">
        <w:rPr>
          <w:rFonts w:ascii="Open Sans" w:hAnsi="Open Sans"/>
          <w:b/>
          <w:color w:val="333333"/>
          <w:sz w:val="48"/>
          <w:szCs w:val="48"/>
        </w:rPr>
        <w:t>. december 2018</w:t>
      </w:r>
    </w:p>
    <w:p w:rsidR="009753E5" w:rsidRPr="009753E5" w:rsidRDefault="009041DA" w:rsidP="009753E5">
      <w:pPr>
        <w:rPr>
          <w:rFonts w:ascii="Times New Roman" w:eastAsia="Times New Roman" w:hAnsi="Times New Roman" w:cs="Times New Roman"/>
          <w:lang w:eastAsia="da-D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4" o:spid="_x0000_s1027" type="#_x0000_t75" alt="Billedresultat for juletennis nisser" style="position:absolute;margin-left:.9pt;margin-top:3.35pt;width:146.4pt;height:146.4pt;z-index:-251655168;visibility:visible;mso-wrap-style:square;mso-wrap-edited:f;mso-width-percent:0;mso-height-percent:0;mso-width-percent:0;mso-height-percent:0">
            <v:imagedata r:id="rId4" o:title="9k="/>
            <w10:wrap type="tight"/>
          </v:shape>
        </w:pict>
      </w:r>
    </w:p>
    <w:p w:rsidR="00980228" w:rsidRPr="00980228" w:rsidRDefault="00980228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b/>
          <w:color w:val="333333"/>
          <w:sz w:val="36"/>
          <w:szCs w:val="36"/>
        </w:rPr>
      </w:pPr>
    </w:p>
    <w:p w:rsidR="00980228" w:rsidRPr="004F3D4A" w:rsidRDefault="00980228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 xml:space="preserve">Kalundborg Tennis Klub og </w:t>
      </w:r>
      <w:r w:rsidR="00103FFE">
        <w:rPr>
          <w:rFonts w:ascii="Open Sans" w:hAnsi="Open Sans"/>
          <w:color w:val="333333"/>
          <w:sz w:val="28"/>
          <w:szCs w:val="28"/>
        </w:rPr>
        <w:t>T</w:t>
      </w:r>
      <w:r w:rsidRPr="004F3D4A">
        <w:rPr>
          <w:rFonts w:ascii="Open Sans" w:hAnsi="Open Sans"/>
          <w:color w:val="333333"/>
          <w:sz w:val="28"/>
          <w:szCs w:val="28"/>
        </w:rPr>
        <w:t>erp-</w:t>
      </w:r>
      <w:proofErr w:type="spellStart"/>
      <w:r w:rsidR="00103FFE">
        <w:rPr>
          <w:rFonts w:ascii="Open Sans" w:hAnsi="Open Sans"/>
          <w:color w:val="333333"/>
          <w:sz w:val="28"/>
          <w:szCs w:val="28"/>
        </w:rPr>
        <w:t>T</w:t>
      </w:r>
      <w:r w:rsidRPr="004F3D4A">
        <w:rPr>
          <w:rFonts w:ascii="Open Sans" w:hAnsi="Open Sans"/>
          <w:color w:val="333333"/>
          <w:sz w:val="28"/>
          <w:szCs w:val="28"/>
        </w:rPr>
        <w:t>enniscamp</w:t>
      </w:r>
      <w:r w:rsidR="00103FFE">
        <w:rPr>
          <w:rFonts w:ascii="Open Sans" w:hAnsi="Open Sans"/>
          <w:color w:val="333333"/>
          <w:sz w:val="28"/>
          <w:szCs w:val="28"/>
        </w:rPr>
        <w:t>s</w:t>
      </w:r>
      <w:proofErr w:type="spellEnd"/>
      <w:r w:rsidR="00103FFE">
        <w:rPr>
          <w:rFonts w:ascii="Open Sans" w:hAnsi="Open Sans"/>
          <w:color w:val="333333"/>
          <w:sz w:val="28"/>
          <w:szCs w:val="28"/>
        </w:rPr>
        <w:t xml:space="preserve"> </w:t>
      </w:r>
      <w:r w:rsidRPr="004F3D4A">
        <w:rPr>
          <w:rFonts w:ascii="Open Sans" w:hAnsi="Open Sans"/>
          <w:color w:val="333333"/>
          <w:sz w:val="28"/>
          <w:szCs w:val="28"/>
        </w:rPr>
        <w:t>inviterer også i år til juletennis i Slagelse Tenniscenter</w:t>
      </w:r>
      <w:r w:rsidR="006B6269">
        <w:rPr>
          <w:rFonts w:ascii="Open Sans" w:hAnsi="Open Sans"/>
          <w:color w:val="333333"/>
          <w:sz w:val="28"/>
          <w:szCs w:val="28"/>
        </w:rPr>
        <w:t xml:space="preserve">med 4 baner. </w:t>
      </w:r>
      <w:r w:rsidRPr="004F3D4A">
        <w:rPr>
          <w:rFonts w:ascii="Open Sans" w:hAnsi="Open Sans"/>
          <w:color w:val="333333"/>
          <w:sz w:val="28"/>
          <w:szCs w:val="28"/>
        </w:rPr>
        <w:t>Vi lejer hele hallen eftermiddag og aften, og spiller turneringer og julehygger i cafeteriet.</w:t>
      </w:r>
    </w:p>
    <w:p w:rsidR="00980228" w:rsidRPr="004F3D4A" w:rsidRDefault="00980228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 xml:space="preserve">Vi spiller turneringer i juniorrækkerne, senior og turneringsrækkerne. Skriv bare til juletennis@terp.dk og tilmeld dig. Vi laver et endeligt program ugen før, men juniorerne spiller fortrinsvis om </w:t>
      </w:r>
      <w:r w:rsidR="006B6269">
        <w:rPr>
          <w:rFonts w:ascii="Open Sans" w:hAnsi="Open Sans"/>
          <w:color w:val="333333"/>
          <w:sz w:val="28"/>
          <w:szCs w:val="28"/>
        </w:rPr>
        <w:t xml:space="preserve">fra middag </w:t>
      </w:r>
      <w:r w:rsidRPr="004F3D4A">
        <w:rPr>
          <w:rFonts w:ascii="Open Sans" w:hAnsi="Open Sans"/>
          <w:color w:val="333333"/>
          <w:sz w:val="28"/>
          <w:szCs w:val="28"/>
        </w:rPr>
        <w:t xml:space="preserve">og seniorerne </w:t>
      </w:r>
      <w:r w:rsidR="004F3D4A">
        <w:rPr>
          <w:rFonts w:ascii="Open Sans" w:hAnsi="Open Sans"/>
          <w:color w:val="333333"/>
          <w:sz w:val="28"/>
          <w:szCs w:val="28"/>
        </w:rPr>
        <w:t>fra midt på eftermiddagen</w:t>
      </w:r>
      <w:r w:rsidR="006B6269">
        <w:rPr>
          <w:rFonts w:ascii="Open Sans" w:hAnsi="Open Sans"/>
          <w:color w:val="333333"/>
          <w:sz w:val="28"/>
          <w:szCs w:val="28"/>
        </w:rPr>
        <w:t xml:space="preserve"> mens konkurrencespillerne mødes sidst på eftermiddagen</w:t>
      </w:r>
      <w:r w:rsidR="004F3D4A">
        <w:rPr>
          <w:rFonts w:ascii="Open Sans" w:hAnsi="Open Sans"/>
          <w:color w:val="333333"/>
          <w:sz w:val="28"/>
          <w:szCs w:val="28"/>
        </w:rPr>
        <w:t xml:space="preserve"> og</w:t>
      </w:r>
      <w:r w:rsidR="006B6269">
        <w:rPr>
          <w:rFonts w:ascii="Open Sans" w:hAnsi="Open Sans"/>
          <w:color w:val="333333"/>
          <w:sz w:val="28"/>
          <w:szCs w:val="28"/>
        </w:rPr>
        <w:t xml:space="preserve"> spiller</w:t>
      </w:r>
      <w:r w:rsidR="004F3D4A">
        <w:rPr>
          <w:rFonts w:ascii="Open Sans" w:hAnsi="Open Sans"/>
          <w:color w:val="333333"/>
          <w:sz w:val="28"/>
          <w:szCs w:val="28"/>
        </w:rPr>
        <w:t xml:space="preserve"> frem til kl 2</w:t>
      </w:r>
      <w:r w:rsidR="006B6269">
        <w:rPr>
          <w:rFonts w:ascii="Open Sans" w:hAnsi="Open Sans"/>
          <w:color w:val="333333"/>
          <w:sz w:val="28"/>
          <w:szCs w:val="28"/>
        </w:rPr>
        <w:t>0</w:t>
      </w:r>
      <w:r w:rsidR="00103FFE">
        <w:rPr>
          <w:rFonts w:ascii="Open Sans" w:hAnsi="Open Sans"/>
          <w:color w:val="333333"/>
          <w:sz w:val="28"/>
          <w:szCs w:val="28"/>
        </w:rPr>
        <w:t xml:space="preserve"> evt. 2</w:t>
      </w:r>
      <w:r w:rsidR="006B6269">
        <w:rPr>
          <w:rFonts w:ascii="Open Sans" w:hAnsi="Open Sans"/>
          <w:color w:val="333333"/>
          <w:sz w:val="28"/>
          <w:szCs w:val="28"/>
        </w:rPr>
        <w:t>1</w:t>
      </w:r>
      <w:r w:rsidRPr="004F3D4A">
        <w:rPr>
          <w:rFonts w:ascii="Open Sans" w:hAnsi="Open Sans"/>
          <w:color w:val="333333"/>
          <w:sz w:val="28"/>
          <w:szCs w:val="28"/>
        </w:rPr>
        <w:t xml:space="preserve">.  Turneringsformen afhænger af antal deltagere og niveauet. </w:t>
      </w:r>
    </w:p>
    <w:p w:rsidR="00980228" w:rsidRPr="004F3D4A" w:rsidRDefault="00980228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>I år ser det ud til</w:t>
      </w:r>
      <w:r w:rsidR="00103FFE">
        <w:rPr>
          <w:rFonts w:ascii="Open Sans" w:hAnsi="Open Sans"/>
          <w:color w:val="333333"/>
          <w:sz w:val="28"/>
          <w:szCs w:val="28"/>
        </w:rPr>
        <w:t>,</w:t>
      </w:r>
      <w:r w:rsidRPr="004F3D4A">
        <w:rPr>
          <w:rFonts w:ascii="Open Sans" w:hAnsi="Open Sans"/>
          <w:color w:val="333333"/>
          <w:sz w:val="28"/>
          <w:szCs w:val="28"/>
        </w:rPr>
        <w:t xml:space="preserve"> at der bliver 3 turneringer indenfor seniorerne: </w:t>
      </w:r>
    </w:p>
    <w:p w:rsidR="00980228" w:rsidRPr="004F3D4A" w:rsidRDefault="009041DA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>
        <w:rPr>
          <w:noProof/>
        </w:rPr>
        <w:pict>
          <v:shape id="Billede 2" o:spid="_x0000_s1026" type="#_x0000_t75" alt="Billedresultat for tennis billeder" style="position:absolute;margin-left:352.1pt;margin-top:6.55pt;width:152.8pt;height:158.75pt;z-index:-251657216;visibility:visible;mso-wrap-style:square;mso-wrap-edited:f;mso-width-percent:0;mso-height-percent:0;mso-width-percent:0;mso-height-percent:0">
            <v:imagedata r:id="rId5" o:title="Tennis_pasp%C3%A5"/>
            <w10:wrap type="through"/>
          </v:shape>
        </w:pict>
      </w:r>
      <w:r w:rsidR="00980228" w:rsidRPr="004F3D4A">
        <w:rPr>
          <w:rFonts w:ascii="Open Sans" w:hAnsi="Open Sans"/>
          <w:color w:val="333333"/>
          <w:sz w:val="28"/>
          <w:szCs w:val="28"/>
        </w:rPr>
        <w:t>Kategori 1: Divisions og sjællandserie spillere</w:t>
      </w:r>
    </w:p>
    <w:p w:rsidR="00980228" w:rsidRPr="004F3D4A" w:rsidRDefault="00980228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>Kategori 2: Seriespiller</w:t>
      </w:r>
    </w:p>
    <w:p w:rsidR="00980228" w:rsidRPr="004F3D4A" w:rsidRDefault="00980228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>Kategori 3: Motionister</w:t>
      </w:r>
    </w:p>
    <w:p w:rsidR="00980228" w:rsidRPr="004F3D4A" w:rsidRDefault="00DC68C8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>Juniorernes turnering opdeler vi efter niveau og alder.</w:t>
      </w:r>
    </w:p>
    <w:p w:rsidR="00980228" w:rsidRPr="004F3D4A" w:rsidRDefault="00980228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 xml:space="preserve">Vi spiller fortrinsvis doubler, men også singler for dem der har lyst, og hvis banekapaciteten tillader det. </w:t>
      </w:r>
    </w:p>
    <w:p w:rsidR="00980228" w:rsidRPr="004F3D4A" w:rsidRDefault="00980228" w:rsidP="00980228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 xml:space="preserve">Det koster kun 150 </w:t>
      </w:r>
      <w:proofErr w:type="spellStart"/>
      <w:r w:rsidRPr="004F3D4A">
        <w:rPr>
          <w:rFonts w:ascii="Open Sans" w:hAnsi="Open Sans"/>
          <w:color w:val="333333"/>
          <w:sz w:val="28"/>
          <w:szCs w:val="28"/>
        </w:rPr>
        <w:t>kr</w:t>
      </w:r>
      <w:proofErr w:type="spellEnd"/>
      <w:r w:rsidRPr="004F3D4A">
        <w:rPr>
          <w:rFonts w:ascii="Open Sans" w:hAnsi="Open Sans"/>
          <w:color w:val="333333"/>
          <w:sz w:val="28"/>
          <w:szCs w:val="28"/>
        </w:rPr>
        <w:t xml:space="preserve"> at deltage, og I kommer til at spille flere timers tennis.</w:t>
      </w:r>
    </w:p>
    <w:p w:rsidR="00980228" w:rsidRPr="004F3D4A" w:rsidRDefault="00980228" w:rsidP="00980228">
      <w:pPr>
        <w:pStyle w:val="NormalWeb"/>
        <w:spacing w:before="0" w:beforeAutospacing="0" w:after="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>Tilmelding:</w:t>
      </w:r>
      <w:r w:rsidRPr="004F3D4A">
        <w:rPr>
          <w:rStyle w:val="apple-converted-space"/>
          <w:rFonts w:ascii="Open Sans" w:hAnsi="Open Sans"/>
          <w:color w:val="333333"/>
          <w:sz w:val="28"/>
          <w:szCs w:val="28"/>
        </w:rPr>
        <w:t> </w:t>
      </w:r>
      <w:hyperlink r:id="rId6" w:history="1">
        <w:r w:rsidRPr="004F3D4A">
          <w:rPr>
            <w:rStyle w:val="Hyperlink"/>
            <w:rFonts w:ascii="Open Sans" w:hAnsi="Open Sans"/>
            <w:color w:val="333333"/>
            <w:sz w:val="28"/>
            <w:szCs w:val="28"/>
            <w:u w:val="none"/>
            <w:bdr w:val="none" w:sz="0" w:space="0" w:color="auto" w:frame="1"/>
          </w:rPr>
          <w:t>juletennis</w:t>
        </w:r>
        <w:r w:rsidRPr="004F3D4A">
          <w:rPr>
            <w:rStyle w:val="Hyperlink"/>
            <w:rFonts w:ascii="Open Sans" w:hAnsi="Open Sans"/>
            <w:color w:val="333333"/>
            <w:sz w:val="28"/>
            <w:szCs w:val="28"/>
            <w:u w:val="none"/>
            <w:bdr w:val="none" w:sz="0" w:space="0" w:color="auto" w:frame="1"/>
          </w:rPr>
          <w:t>@</w:t>
        </w:r>
        <w:r w:rsidRPr="004F3D4A">
          <w:rPr>
            <w:rStyle w:val="Hyperlink"/>
            <w:rFonts w:ascii="Open Sans" w:hAnsi="Open Sans"/>
            <w:color w:val="333333"/>
            <w:sz w:val="28"/>
            <w:szCs w:val="28"/>
            <w:u w:val="none"/>
            <w:bdr w:val="none" w:sz="0" w:space="0" w:color="auto" w:frame="1"/>
          </w:rPr>
          <w:t>terp.dk</w:t>
        </w:r>
      </w:hyperlink>
      <w:r w:rsidR="00DC68C8" w:rsidRPr="004F3D4A">
        <w:rPr>
          <w:rFonts w:ascii="Open Sans" w:hAnsi="Open Sans"/>
          <w:color w:val="333333"/>
          <w:sz w:val="28"/>
          <w:szCs w:val="28"/>
        </w:rPr>
        <w:t xml:space="preserve"> hvor I skal angive niveau, e</w:t>
      </w:r>
      <w:r w:rsidR="00103FFE">
        <w:rPr>
          <w:rFonts w:ascii="Open Sans" w:hAnsi="Open Sans"/>
          <w:color w:val="333333"/>
          <w:sz w:val="28"/>
          <w:szCs w:val="28"/>
        </w:rPr>
        <w:t>-</w:t>
      </w:r>
      <w:r w:rsidR="00DC68C8" w:rsidRPr="004F3D4A">
        <w:rPr>
          <w:rFonts w:ascii="Open Sans" w:hAnsi="Open Sans"/>
          <w:color w:val="333333"/>
          <w:sz w:val="28"/>
          <w:szCs w:val="28"/>
        </w:rPr>
        <w:t>mail mv</w:t>
      </w:r>
      <w:r w:rsidR="00103FFE">
        <w:rPr>
          <w:rFonts w:ascii="Open Sans" w:hAnsi="Open Sans"/>
          <w:color w:val="333333"/>
          <w:sz w:val="28"/>
          <w:szCs w:val="28"/>
        </w:rPr>
        <w:t>.</w:t>
      </w:r>
      <w:r w:rsidR="00DC68C8" w:rsidRPr="004F3D4A">
        <w:rPr>
          <w:rFonts w:ascii="Open Sans" w:hAnsi="Open Sans"/>
          <w:color w:val="333333"/>
          <w:sz w:val="28"/>
          <w:szCs w:val="28"/>
        </w:rPr>
        <w:t xml:space="preserve"> </w:t>
      </w:r>
    </w:p>
    <w:p w:rsidR="00DC68C8" w:rsidRPr="004F3D4A" w:rsidRDefault="00DC68C8" w:rsidP="004F3D4A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>27520609</w:t>
      </w:r>
      <w:r w:rsidR="004F3D4A">
        <w:rPr>
          <w:rFonts w:ascii="Open Sans" w:hAnsi="Open Sans"/>
          <w:color w:val="333333"/>
          <w:sz w:val="28"/>
          <w:szCs w:val="28"/>
        </w:rPr>
        <w:t>. Gerne tilmelding hurtigst muligt, så jeg kan planlægge banekapaciteten. Sidste tilmelding mandag 17. december.</w:t>
      </w:r>
    </w:p>
    <w:p w:rsidR="00DC68C8" w:rsidRDefault="00DC68C8" w:rsidP="00980228">
      <w:pPr>
        <w:pStyle w:val="NormalWeb"/>
        <w:spacing w:before="0" w:beforeAutospacing="0" w:after="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4F3D4A">
        <w:rPr>
          <w:rFonts w:ascii="Open Sans" w:hAnsi="Open Sans"/>
          <w:color w:val="333333"/>
          <w:sz w:val="28"/>
          <w:szCs w:val="28"/>
        </w:rPr>
        <w:t xml:space="preserve">Turneringsplanen offentliggøres lørdag d. 22. dec. på </w:t>
      </w:r>
      <w:hyperlink r:id="rId7" w:history="1">
        <w:r w:rsidRPr="004F3D4A">
          <w:rPr>
            <w:rStyle w:val="Hyperlink"/>
            <w:rFonts w:ascii="Open Sans" w:hAnsi="Open Sans"/>
            <w:sz w:val="28"/>
            <w:szCs w:val="28"/>
          </w:rPr>
          <w:t>www.terp-tenniscamp.dk</w:t>
        </w:r>
      </w:hyperlink>
      <w:r w:rsidRPr="004F3D4A">
        <w:rPr>
          <w:rFonts w:ascii="Open Sans" w:hAnsi="Open Sans"/>
          <w:color w:val="333333"/>
          <w:sz w:val="28"/>
          <w:szCs w:val="28"/>
        </w:rPr>
        <w:t xml:space="preserve"> under nyheder</w:t>
      </w:r>
      <w:r w:rsidR="00103FFE">
        <w:rPr>
          <w:rFonts w:ascii="Open Sans" w:hAnsi="Open Sans"/>
          <w:color w:val="333333"/>
          <w:sz w:val="28"/>
          <w:szCs w:val="28"/>
        </w:rPr>
        <w:t xml:space="preserve"> hvor I også kan se hvordan der betales.</w:t>
      </w:r>
    </w:p>
    <w:p w:rsidR="004F3D4A" w:rsidRDefault="00E16960" w:rsidP="00980228">
      <w:pPr>
        <w:pStyle w:val="NormalWeb"/>
        <w:spacing w:before="0" w:beforeAutospacing="0" w:after="0" w:afterAutospacing="0" w:line="330" w:lineRule="atLeast"/>
        <w:rPr>
          <w:rFonts w:ascii="Open Sans" w:hAnsi="Open Sans"/>
          <w:color w:val="333333"/>
          <w:sz w:val="28"/>
          <w:szCs w:val="28"/>
        </w:rPr>
      </w:pPr>
      <w:r>
        <w:rPr>
          <w:rFonts w:ascii="Open Sans" w:hAnsi="Open Sans"/>
          <w:color w:val="333333"/>
          <w:sz w:val="28"/>
          <w:szCs w:val="28"/>
        </w:rPr>
        <w:t xml:space="preserve">Slagelse tenniscenter; </w:t>
      </w:r>
      <w:proofErr w:type="spellStart"/>
      <w:r>
        <w:rPr>
          <w:rFonts w:ascii="Open Sans" w:hAnsi="Open Sans"/>
          <w:color w:val="333333"/>
          <w:sz w:val="28"/>
          <w:szCs w:val="28"/>
        </w:rPr>
        <w:t>Frederikshøjvej</w:t>
      </w:r>
      <w:proofErr w:type="spellEnd"/>
      <w:r>
        <w:rPr>
          <w:rFonts w:ascii="Open Sans" w:hAnsi="Open Sans"/>
          <w:color w:val="333333"/>
          <w:sz w:val="28"/>
          <w:szCs w:val="28"/>
        </w:rPr>
        <w:t xml:space="preserve"> 20 4200 Slagelse</w:t>
      </w:r>
      <w:bookmarkStart w:id="0" w:name="_GoBack"/>
      <w:bookmarkEnd w:id="0"/>
    </w:p>
    <w:p w:rsidR="004F3D4A" w:rsidRPr="004F3D4A" w:rsidRDefault="004F3D4A" w:rsidP="00980228">
      <w:pPr>
        <w:pStyle w:val="NormalWeb"/>
        <w:spacing w:before="0" w:beforeAutospacing="0" w:after="0" w:afterAutospacing="0" w:line="330" w:lineRule="atLeast"/>
        <w:rPr>
          <w:rFonts w:ascii="Open Sans" w:hAnsi="Open Sans"/>
          <w:color w:val="333333"/>
          <w:sz w:val="28"/>
          <w:szCs w:val="28"/>
        </w:rPr>
      </w:pPr>
    </w:p>
    <w:p w:rsidR="001A4A51" w:rsidRPr="006B6269" w:rsidRDefault="004F3D4A" w:rsidP="006B6269">
      <w:pPr>
        <w:pStyle w:val="NormalWeb"/>
        <w:spacing w:before="0" w:beforeAutospacing="0" w:after="150" w:afterAutospacing="0" w:line="330" w:lineRule="atLeast"/>
        <w:rPr>
          <w:rFonts w:ascii="Open Sans" w:hAnsi="Open Sans"/>
          <w:color w:val="333333"/>
          <w:sz w:val="28"/>
          <w:szCs w:val="28"/>
        </w:rPr>
      </w:pPr>
      <w:r w:rsidRPr="009753E5">
        <w:fldChar w:fldCharType="begin"/>
      </w:r>
      <w:r w:rsidRPr="009753E5">
        <w:instrText xml:space="preserve"> INCLUDEPICTURE "/var/folders/ff/5yyfz_fx43l3nc0wcgsyp6r40000gp/T/com.microsoft.Word/WebArchiveCopyPasteTempFiles/6-0.jpg" \* MERGEFORMATINET </w:instrText>
      </w:r>
      <w:r w:rsidRPr="009753E5">
        <w:fldChar w:fldCharType="separate"/>
      </w:r>
      <w:r w:rsidRPr="009753E5">
        <w:rPr>
          <w:noProof/>
        </w:rPr>
        <w:drawing>
          <wp:inline distT="0" distB="0" distL="0" distR="0" wp14:anchorId="2E40EB5E" wp14:editId="0B9251D7">
            <wp:extent cx="2692400" cy="1669262"/>
            <wp:effectExtent l="0" t="0" r="0" b="0"/>
            <wp:docPr id="6" name="Billede 6" descr="Billedresultat for juletennis ni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resultat for juletennis nis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63" cy="167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E5">
        <w:fldChar w:fldCharType="end"/>
      </w:r>
      <w:r w:rsidR="00103FFE" w:rsidRPr="00103FFE">
        <w:rPr>
          <w:rFonts w:ascii="Open Sans" w:hAnsi="Open Sans"/>
          <w:color w:val="333333"/>
          <w:sz w:val="28"/>
          <w:szCs w:val="28"/>
        </w:rPr>
        <w:t xml:space="preserve"> </w:t>
      </w:r>
      <w:r w:rsidR="00103FFE">
        <w:rPr>
          <w:rFonts w:ascii="Open Sans" w:hAnsi="Open Sans"/>
          <w:color w:val="333333"/>
          <w:sz w:val="28"/>
          <w:szCs w:val="28"/>
        </w:rPr>
        <w:t xml:space="preserve">MVH </w:t>
      </w:r>
      <w:r w:rsidR="00103FFE" w:rsidRPr="004F3D4A">
        <w:rPr>
          <w:rFonts w:ascii="Open Sans" w:hAnsi="Open Sans"/>
          <w:color w:val="333333"/>
          <w:sz w:val="28"/>
          <w:szCs w:val="28"/>
        </w:rPr>
        <w:t>Erik</w:t>
      </w:r>
      <w:r w:rsidR="00103FFE">
        <w:rPr>
          <w:rFonts w:ascii="Open Sans" w:hAnsi="Open Sans"/>
          <w:color w:val="333333"/>
          <w:sz w:val="28"/>
          <w:szCs w:val="28"/>
        </w:rPr>
        <w:t xml:space="preserve"> Terp</w:t>
      </w:r>
    </w:p>
    <w:sectPr w:rsidR="001A4A51" w:rsidRPr="006B6269" w:rsidSect="004F3D4A">
      <w:pgSz w:w="11901" w:h="1681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28"/>
    <w:rsid w:val="00096575"/>
    <w:rsid w:val="00103FFE"/>
    <w:rsid w:val="001A4A51"/>
    <w:rsid w:val="003B2CD9"/>
    <w:rsid w:val="004F3D4A"/>
    <w:rsid w:val="006B6269"/>
    <w:rsid w:val="009041DA"/>
    <w:rsid w:val="009753E5"/>
    <w:rsid w:val="00980228"/>
    <w:rsid w:val="00BC3499"/>
    <w:rsid w:val="00DC68C8"/>
    <w:rsid w:val="00E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119E6D"/>
  <w15:chartTrackingRefBased/>
  <w15:docId w15:val="{F01DEBD4-54AA-A040-BECF-922604C7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2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980228"/>
  </w:style>
  <w:style w:type="character" w:styleId="Hyperlink">
    <w:name w:val="Hyperlink"/>
    <w:basedOn w:val="Standardskrifttypeiafsnit"/>
    <w:uiPriority w:val="99"/>
    <w:unhideWhenUsed/>
    <w:rsid w:val="00980228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80228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terp-tenniscamp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etennis@terp.dk?subject=Juletennis&amp;body=Navn%3A%0AAlder%3A%0ATlf%3A%0AE-mail%3A%0AKlub%3A%0ATennisniveau%3A%0ALettere%20%C3%B8vet%3A__%C3%B8vet%3A__turneringsspiller%3A__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erik@terp.dk</dc:creator>
  <cp:keywords/>
  <dc:description/>
  <cp:lastModifiedBy>erik@terp.dk</cp:lastModifiedBy>
  <cp:revision>2</cp:revision>
  <dcterms:created xsi:type="dcterms:W3CDTF">2018-11-30T23:03:00Z</dcterms:created>
  <dcterms:modified xsi:type="dcterms:W3CDTF">2018-11-30T23:03:00Z</dcterms:modified>
</cp:coreProperties>
</file>